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146" w:rsidRDefault="00BC0146" w:rsidP="00BC0146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D316DC">
        <w:rPr>
          <w:sz w:val="28"/>
          <w:szCs w:val="28"/>
        </w:rPr>
        <w:t>овет сельского поселения Сергиополь</w:t>
      </w:r>
      <w:r>
        <w:rPr>
          <w:sz w:val="28"/>
          <w:szCs w:val="28"/>
        </w:rPr>
        <w:t>ский сельсовет муниципального района Давлекановский район Республики Башкортостан</w:t>
      </w:r>
    </w:p>
    <w:p w:rsidR="00BC0146" w:rsidRDefault="00BC0146" w:rsidP="00BC0146">
      <w:pPr>
        <w:jc w:val="both"/>
        <w:rPr>
          <w:sz w:val="28"/>
          <w:szCs w:val="28"/>
        </w:rPr>
      </w:pPr>
    </w:p>
    <w:p w:rsidR="00BC0146" w:rsidRDefault="00BC0146" w:rsidP="00BC0146">
      <w:pPr>
        <w:jc w:val="both"/>
        <w:rPr>
          <w:sz w:val="28"/>
          <w:szCs w:val="28"/>
        </w:rPr>
      </w:pPr>
    </w:p>
    <w:p w:rsidR="00BC0146" w:rsidRDefault="00BC0146" w:rsidP="00BC0146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BC0146" w:rsidRDefault="00D316DC" w:rsidP="00BC0146">
      <w:pPr>
        <w:jc w:val="center"/>
        <w:rPr>
          <w:sz w:val="28"/>
          <w:szCs w:val="28"/>
        </w:rPr>
      </w:pPr>
      <w:r>
        <w:rPr>
          <w:sz w:val="28"/>
          <w:szCs w:val="28"/>
        </w:rPr>
        <w:t>18 июля 2019 года № 27</w:t>
      </w:r>
    </w:p>
    <w:p w:rsidR="00BC0146" w:rsidRDefault="00BC0146" w:rsidP="00BC0146">
      <w:pPr>
        <w:rPr>
          <w:sz w:val="28"/>
          <w:szCs w:val="28"/>
        </w:rPr>
      </w:pPr>
    </w:p>
    <w:p w:rsidR="00BC0146" w:rsidRDefault="00BC0146" w:rsidP="00BC0146">
      <w:pPr>
        <w:rPr>
          <w:sz w:val="28"/>
          <w:szCs w:val="28"/>
        </w:rPr>
      </w:pPr>
    </w:p>
    <w:p w:rsidR="00BC0146" w:rsidRDefault="00BC0146" w:rsidP="00BC014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в генеральный </w:t>
      </w:r>
      <w:r w:rsidR="00D316DC">
        <w:rPr>
          <w:sz w:val="28"/>
          <w:szCs w:val="28"/>
        </w:rPr>
        <w:t>план сельского поселения Сергиополь</w:t>
      </w:r>
      <w:r>
        <w:rPr>
          <w:sz w:val="28"/>
          <w:szCs w:val="28"/>
        </w:rPr>
        <w:t>ский сельсовет муниципального района Давлекановский район Республики Башкортостан</w:t>
      </w:r>
    </w:p>
    <w:p w:rsidR="00BC0146" w:rsidRDefault="00BC0146" w:rsidP="00BC0146">
      <w:pPr>
        <w:jc w:val="center"/>
        <w:rPr>
          <w:sz w:val="28"/>
          <w:szCs w:val="28"/>
        </w:rPr>
      </w:pPr>
    </w:p>
    <w:p w:rsidR="00BC0146" w:rsidRDefault="00BC0146" w:rsidP="00BC014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статьями 23, 24, 25, 28 Градостроительного кодекса Российской Федерации, Уст</w:t>
      </w:r>
      <w:r w:rsidR="00D316DC">
        <w:rPr>
          <w:sz w:val="28"/>
          <w:szCs w:val="28"/>
        </w:rPr>
        <w:t>авом сельского поселения Сергиополь</w:t>
      </w:r>
      <w:r>
        <w:rPr>
          <w:sz w:val="28"/>
          <w:szCs w:val="28"/>
        </w:rPr>
        <w:t>ский сельсовет муниципального района Давлекановский район Республики Башкортостан, про</w:t>
      </w:r>
      <w:r w:rsidR="00D316DC">
        <w:rPr>
          <w:sz w:val="28"/>
          <w:szCs w:val="28"/>
        </w:rPr>
        <w:t>токолом публичных слушаний от 18.07</w:t>
      </w:r>
      <w:r>
        <w:rPr>
          <w:sz w:val="28"/>
          <w:szCs w:val="28"/>
        </w:rPr>
        <w:t>.2019 года и заключением Комиссии по проведению публичных слушаний в сфере градостроительной деятельности на террит</w:t>
      </w:r>
      <w:r w:rsidR="00D316DC">
        <w:rPr>
          <w:sz w:val="28"/>
          <w:szCs w:val="28"/>
        </w:rPr>
        <w:t>ории сельского поселения Сергиополь</w:t>
      </w:r>
      <w:r>
        <w:rPr>
          <w:sz w:val="28"/>
          <w:szCs w:val="28"/>
        </w:rPr>
        <w:t>ский сельсовет муниципального района Давлекановский рай</w:t>
      </w:r>
      <w:r w:rsidR="00D316DC">
        <w:rPr>
          <w:sz w:val="28"/>
          <w:szCs w:val="28"/>
        </w:rPr>
        <w:t>он Республики Башкортостан от 18.07</w:t>
      </w:r>
      <w:r>
        <w:rPr>
          <w:sz w:val="28"/>
          <w:szCs w:val="28"/>
        </w:rPr>
        <w:t>.2019 года, а также руководствуясь требованиями действующего</w:t>
      </w:r>
      <w:proofErr w:type="gramEnd"/>
      <w:r>
        <w:rPr>
          <w:sz w:val="28"/>
          <w:szCs w:val="28"/>
        </w:rPr>
        <w:t xml:space="preserve"> законодательства, в части реализации требований п.5.1 ст.23 Градостроительного кодекса Российской Федерации, </w:t>
      </w:r>
    </w:p>
    <w:p w:rsidR="00BC0146" w:rsidRDefault="00BC0146" w:rsidP="00BC0146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BC0146" w:rsidRDefault="00BC0146" w:rsidP="00BC01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проект внесения изменений в генеральный </w:t>
      </w:r>
      <w:r w:rsidR="00D316DC">
        <w:rPr>
          <w:sz w:val="28"/>
          <w:szCs w:val="28"/>
        </w:rPr>
        <w:t>план сельского поселения Сергиополь</w:t>
      </w:r>
      <w:r>
        <w:rPr>
          <w:sz w:val="28"/>
          <w:szCs w:val="28"/>
        </w:rPr>
        <w:t xml:space="preserve">ский сельсовет муниципального района Давлекановский район Республики Башкортостан, в </w:t>
      </w:r>
      <w:proofErr w:type="gramStart"/>
      <w:r>
        <w:rPr>
          <w:sz w:val="28"/>
          <w:szCs w:val="28"/>
        </w:rPr>
        <w:t>следующем</w:t>
      </w:r>
      <w:proofErr w:type="gramEnd"/>
      <w:r>
        <w:rPr>
          <w:sz w:val="28"/>
          <w:szCs w:val="28"/>
        </w:rPr>
        <w:t xml:space="preserve"> составе:</w:t>
      </w:r>
    </w:p>
    <w:p w:rsidR="00BC0146" w:rsidRDefault="00BC0146" w:rsidP="00BC0146">
      <w:pPr>
        <w:jc w:val="both"/>
        <w:rPr>
          <w:sz w:val="28"/>
          <w:szCs w:val="28"/>
        </w:rPr>
      </w:pPr>
      <w:r>
        <w:rPr>
          <w:sz w:val="28"/>
          <w:szCs w:val="28"/>
        </w:rPr>
        <w:t>1.1. Положение о территориальном планировании (общая пояснительная записка, том 1).</w:t>
      </w:r>
    </w:p>
    <w:p w:rsidR="00BC0146" w:rsidRDefault="00BC0146" w:rsidP="00BC0146">
      <w:pPr>
        <w:jc w:val="both"/>
        <w:rPr>
          <w:sz w:val="28"/>
          <w:szCs w:val="28"/>
        </w:rPr>
      </w:pPr>
      <w:r>
        <w:rPr>
          <w:sz w:val="28"/>
          <w:szCs w:val="28"/>
        </w:rPr>
        <w:t>1.2. Материалы по обоснованию проекта генерального плана (общая пояснительная записка, том 2).</w:t>
      </w:r>
    </w:p>
    <w:p w:rsidR="00BC0146" w:rsidRDefault="00BC0146" w:rsidP="00BC0146">
      <w:pPr>
        <w:jc w:val="both"/>
        <w:rPr>
          <w:sz w:val="28"/>
          <w:szCs w:val="28"/>
        </w:rPr>
      </w:pPr>
      <w:r>
        <w:rPr>
          <w:sz w:val="28"/>
          <w:szCs w:val="28"/>
        </w:rPr>
        <w:t>1.3. Карты современного использования территорий сельского поселения и населенных пунктов (опорные планы), том 3.</w:t>
      </w:r>
    </w:p>
    <w:p w:rsidR="00BC0146" w:rsidRDefault="00BC0146" w:rsidP="00BC0146">
      <w:pPr>
        <w:jc w:val="both"/>
        <w:rPr>
          <w:sz w:val="28"/>
          <w:szCs w:val="28"/>
        </w:rPr>
      </w:pPr>
      <w:r>
        <w:rPr>
          <w:sz w:val="28"/>
          <w:szCs w:val="28"/>
        </w:rPr>
        <w:t>1.4. Карты зонирования территорий, том 3.</w:t>
      </w:r>
    </w:p>
    <w:p w:rsidR="00BC0146" w:rsidRDefault="00BC0146" w:rsidP="00BC0146">
      <w:pPr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на официальном сайте администр</w:t>
      </w:r>
      <w:r w:rsidR="00D316DC">
        <w:rPr>
          <w:sz w:val="28"/>
          <w:szCs w:val="28"/>
        </w:rPr>
        <w:t>ации сельского поселения Сергиополь</w:t>
      </w:r>
      <w:r>
        <w:rPr>
          <w:sz w:val="28"/>
          <w:szCs w:val="28"/>
        </w:rPr>
        <w:t>ский сельсовет муниципального района Давлекановский район Республики Башкортостан.</w:t>
      </w:r>
    </w:p>
    <w:p w:rsidR="00BC0146" w:rsidRDefault="00BC0146" w:rsidP="00BC01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BC0146" w:rsidRDefault="00BC0146" w:rsidP="00BC0146">
      <w:pPr>
        <w:jc w:val="both"/>
        <w:rPr>
          <w:sz w:val="28"/>
          <w:szCs w:val="28"/>
        </w:rPr>
      </w:pPr>
    </w:p>
    <w:p w:rsidR="00BC0146" w:rsidRDefault="00BC0146" w:rsidP="00BC0146">
      <w:pPr>
        <w:rPr>
          <w:sz w:val="28"/>
          <w:szCs w:val="28"/>
        </w:rPr>
      </w:pPr>
    </w:p>
    <w:p w:rsidR="00BC0146" w:rsidRDefault="00BC0146" w:rsidP="00BC0146">
      <w:pPr>
        <w:rPr>
          <w:sz w:val="28"/>
          <w:szCs w:val="28"/>
        </w:rPr>
      </w:pPr>
    </w:p>
    <w:p w:rsidR="00BC0146" w:rsidRDefault="00BC0146" w:rsidP="00BC014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</w:t>
      </w:r>
    </w:p>
    <w:p w:rsidR="00BC0146" w:rsidRDefault="00D316DC" w:rsidP="00D316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  <w:bookmarkStart w:id="0" w:name="_GoBack"/>
      <w:bookmarkEnd w:id="0"/>
      <w:proofErr w:type="spellStart"/>
      <w:r>
        <w:rPr>
          <w:sz w:val="28"/>
          <w:szCs w:val="28"/>
        </w:rPr>
        <w:t>А.З.Абдуллин</w:t>
      </w:r>
      <w:proofErr w:type="spellEnd"/>
      <w:r>
        <w:rPr>
          <w:sz w:val="28"/>
          <w:szCs w:val="28"/>
        </w:rPr>
        <w:t xml:space="preserve"> </w:t>
      </w:r>
    </w:p>
    <w:p w:rsidR="00EA1D4A" w:rsidRDefault="00EA1D4A"/>
    <w:sectPr w:rsidR="00EA1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C0E"/>
    <w:rsid w:val="00360C0E"/>
    <w:rsid w:val="00BC0146"/>
    <w:rsid w:val="00D316DC"/>
    <w:rsid w:val="00EA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2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1659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Сергиополь</dc:creator>
  <cp:keywords/>
  <dc:description/>
  <cp:lastModifiedBy>Сергиополь</cp:lastModifiedBy>
  <cp:revision>4</cp:revision>
  <dcterms:created xsi:type="dcterms:W3CDTF">2019-07-19T09:07:00Z</dcterms:created>
  <dcterms:modified xsi:type="dcterms:W3CDTF">2019-07-19T09:26:00Z</dcterms:modified>
</cp:coreProperties>
</file>