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64" w:rsidRDefault="007B438A" w:rsidP="000B2464">
      <w:pPr>
        <w:pStyle w:val="S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Проект </w:t>
      </w:r>
    </w:p>
    <w:p w:rsidR="007B438A" w:rsidRPr="0087646D" w:rsidRDefault="007B438A" w:rsidP="000B2464">
      <w:pPr>
        <w:pStyle w:val="S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B2464" w:rsidRPr="0087646D" w:rsidRDefault="000B2464" w:rsidP="000B2464">
      <w:pPr>
        <w:pStyle w:val="S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7646D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0B2464" w:rsidRPr="0087646D" w:rsidRDefault="000B2464" w:rsidP="000B2464">
      <w:pPr>
        <w:pStyle w:val="S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B2464" w:rsidRPr="0087646D" w:rsidRDefault="000B2464" w:rsidP="000B2464">
      <w:pPr>
        <w:pStyle w:val="S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7646D">
        <w:rPr>
          <w:rFonts w:ascii="Times New Roman" w:hAnsi="Times New Roman" w:cs="Times New Roman"/>
          <w:sz w:val="28"/>
          <w:szCs w:val="28"/>
          <w:lang w:val="be-BY"/>
        </w:rPr>
        <w:t>ПОСТАНОВЛЕНИЕ</w:t>
      </w:r>
    </w:p>
    <w:p w:rsidR="000B2464" w:rsidRPr="0087646D" w:rsidRDefault="000B2464" w:rsidP="000B2464">
      <w:pPr>
        <w:pStyle w:val="S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87646D" w:rsidRDefault="0087646D" w:rsidP="00876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46D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«Принятие на учет граждан в качестве нуждающихся в жилых помещениях</w:t>
      </w:r>
    </w:p>
    <w:p w:rsidR="0087646D" w:rsidRPr="0087646D" w:rsidRDefault="0087646D" w:rsidP="00876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46D" w:rsidRPr="0087646D" w:rsidRDefault="0087646D" w:rsidP="0087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6D"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прокурора Давлекановского района, руководствуясь </w:t>
      </w:r>
      <w:proofErr w:type="spellStart"/>
      <w:r w:rsidRPr="0087646D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87646D">
        <w:rPr>
          <w:rFonts w:ascii="Times New Roman" w:hAnsi="Times New Roman" w:cs="Times New Roman"/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</w:t>
      </w:r>
      <w:proofErr w:type="gramStart"/>
      <w:r w:rsidRPr="0087646D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Pr="00876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7646D">
        <w:rPr>
          <w:rFonts w:ascii="Times New Roman" w:hAnsi="Times New Roman" w:cs="Times New Roman"/>
          <w:sz w:val="28"/>
          <w:szCs w:val="28"/>
        </w:rPr>
        <w:t xml:space="preserve">                    П О С Т А Н О В Л Я Ю:</w:t>
      </w:r>
    </w:p>
    <w:p w:rsidR="0087646D" w:rsidRPr="0087646D" w:rsidRDefault="0087646D" w:rsidP="0087646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6D">
        <w:rPr>
          <w:rFonts w:ascii="Times New Roman" w:hAnsi="Times New Roman" w:cs="Times New Roman"/>
          <w:sz w:val="28"/>
          <w:szCs w:val="28"/>
        </w:rPr>
        <w:t xml:space="preserve">Пункт 2.10.1 Административного регламента предоставления муниципальной услуги «Принятие на учет граждан в качестве нуждающихся в жилых помещениях», утвержденного постановлением главы сельского поселения Рассветовский сельсовет муниципального района Давлекановский район от 29.12.2021 № </w:t>
      </w:r>
      <w:proofErr w:type="gramStart"/>
      <w:r w:rsidRPr="0087646D">
        <w:rPr>
          <w:rFonts w:ascii="Times New Roman" w:hAnsi="Times New Roman" w:cs="Times New Roman"/>
          <w:sz w:val="28"/>
          <w:szCs w:val="28"/>
        </w:rPr>
        <w:t>57  изложить</w:t>
      </w:r>
      <w:proofErr w:type="gramEnd"/>
      <w:r w:rsidRPr="0087646D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87646D" w:rsidRPr="0087646D" w:rsidRDefault="0087646D" w:rsidP="00876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6D">
        <w:rPr>
          <w:rFonts w:ascii="Times New Roman" w:hAnsi="Times New Roman" w:cs="Times New Roman"/>
          <w:sz w:val="28"/>
          <w:szCs w:val="28"/>
        </w:rPr>
        <w:t>«2.10.1. Для принятия на учет в качестве нуждающихся в жилых помещениях, предоставляемых по договорам социального найма:</w:t>
      </w:r>
    </w:p>
    <w:p w:rsidR="0087646D" w:rsidRPr="0087646D" w:rsidRDefault="0087646D" w:rsidP="00876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6D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детей, являющихся членами семьи Заявителя, содержащиеся в Едином государственном реестре записей актов гражданского состояния;</w:t>
      </w:r>
    </w:p>
    <w:p w:rsidR="0087646D" w:rsidRPr="0087646D" w:rsidRDefault="0087646D" w:rsidP="00876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6D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87646D" w:rsidRPr="0087646D" w:rsidRDefault="0087646D" w:rsidP="00876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6D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87646D" w:rsidRPr="0087646D" w:rsidRDefault="0087646D" w:rsidP="00876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6D">
        <w:rPr>
          <w:rFonts w:ascii="Times New Roman" w:hAnsi="Times New Roman" w:cs="Times New Roman"/>
          <w:sz w:val="28"/>
          <w:szCs w:val="28"/>
        </w:rPr>
        <w:t>документ о гражданах, зарегистрированных в жилом помещении по месту жительства заявителя;</w:t>
      </w:r>
    </w:p>
    <w:p w:rsidR="0087646D" w:rsidRPr="0087646D" w:rsidRDefault="0087646D" w:rsidP="00876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6D">
        <w:rPr>
          <w:rFonts w:ascii="Times New Roman" w:hAnsi="Times New Roman" w:cs="Times New Roman"/>
          <w:sz w:val="28"/>
          <w:szCs w:val="28"/>
        </w:rPr>
        <w:t>копию решения органа местного самоуправления о признании гражданина малоимущим;</w:t>
      </w:r>
    </w:p>
    <w:p w:rsidR="0087646D" w:rsidRPr="0087646D" w:rsidRDefault="0087646D" w:rsidP="00876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46D">
        <w:rPr>
          <w:rFonts w:ascii="Times New Roman" w:hAnsi="Times New Roman" w:cs="Times New Roman"/>
          <w:color w:val="000000"/>
          <w:sz w:val="28"/>
          <w:szCs w:val="28"/>
        </w:rPr>
        <w:t xml:space="preserve">справки из Государственного бюджетного учреждения Республики Башкортостан «Государственная кадастровая оценка и техническая </w:t>
      </w:r>
      <w:r w:rsidRPr="008764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инвентаризация» на заявителя и членов семьи о наличии прав на объекты недвижимости.».</w:t>
      </w:r>
    </w:p>
    <w:p w:rsidR="0087646D" w:rsidRPr="0087646D" w:rsidRDefault="0087646D" w:rsidP="00876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6D">
        <w:rPr>
          <w:rFonts w:ascii="Times New Roman" w:hAnsi="Times New Roman" w:cs="Times New Roman"/>
          <w:sz w:val="28"/>
          <w:szCs w:val="28"/>
        </w:rPr>
        <w:t>2.Контроль за исполнением постановления оставляю за собой.</w:t>
      </w:r>
    </w:p>
    <w:p w:rsidR="0087646D" w:rsidRPr="0087646D" w:rsidRDefault="0087646D" w:rsidP="00876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6D">
        <w:rPr>
          <w:rFonts w:ascii="Times New Roman" w:hAnsi="Times New Roman" w:cs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0B2464" w:rsidRPr="000B2464" w:rsidRDefault="000B2464" w:rsidP="0087646D">
      <w:pPr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B2464" w:rsidRDefault="000B2464" w:rsidP="000B2464">
      <w:pPr>
        <w:ind w:left="1069"/>
        <w:rPr>
          <w:rFonts w:ascii="Times New Roman" w:hAnsi="Times New Roman" w:cs="Times New Roman"/>
          <w:sz w:val="28"/>
          <w:szCs w:val="28"/>
        </w:rPr>
      </w:pPr>
    </w:p>
    <w:p w:rsidR="000B2464" w:rsidRPr="000B2464" w:rsidRDefault="000B2464" w:rsidP="000B2464">
      <w:pPr>
        <w:ind w:left="1069"/>
        <w:rPr>
          <w:rFonts w:ascii="Times New Roman" w:hAnsi="Times New Roman" w:cs="Times New Roman"/>
          <w:sz w:val="28"/>
          <w:szCs w:val="28"/>
        </w:rPr>
      </w:pPr>
    </w:p>
    <w:p w:rsid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  <w:r w:rsidRPr="000B2464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                 Д. А. Карпов</w:t>
      </w:r>
    </w:p>
    <w:p w:rsid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  <w:r w:rsidRPr="000B24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2464" w:rsidRP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</w:p>
    <w:sectPr w:rsidR="000B2464" w:rsidRPr="000B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F087C"/>
    <w:multiLevelType w:val="hybridMultilevel"/>
    <w:tmpl w:val="63E601B0"/>
    <w:lvl w:ilvl="0" w:tplc="4C1646FA">
      <w:start w:val="1"/>
      <w:numFmt w:val="decimal"/>
      <w:lvlText w:val="%1."/>
      <w:lvlJc w:val="left"/>
      <w:pPr>
        <w:ind w:left="113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 w15:restartNumberingAfterBreak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4C"/>
    <w:rsid w:val="000B2464"/>
    <w:rsid w:val="007B438A"/>
    <w:rsid w:val="008224C9"/>
    <w:rsid w:val="008332E0"/>
    <w:rsid w:val="0087354C"/>
    <w:rsid w:val="0087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FC68"/>
  <w15:chartTrackingRefBased/>
  <w15:docId w15:val="{860CE807-F803-4AB8-8C06-54012566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">
    <w:name w:val="S_Обычный Знак"/>
    <w:link w:val="S0"/>
    <w:locked/>
    <w:rsid w:val="000B2464"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rsid w:val="000B2464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character" w:styleId="a3">
    <w:name w:val="Hyperlink"/>
    <w:uiPriority w:val="99"/>
    <w:unhideWhenUsed/>
    <w:rsid w:val="000B2464"/>
    <w:rPr>
      <w:color w:val="0000FF"/>
      <w:u w:val="single"/>
    </w:rPr>
  </w:style>
  <w:style w:type="paragraph" w:customStyle="1" w:styleId="1">
    <w:name w:val="Абзац списка1"/>
    <w:basedOn w:val="a"/>
    <w:rsid w:val="000B2464"/>
    <w:pPr>
      <w:spacing w:after="200" w:line="276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1941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2023-03-16T06:02:00Z</dcterms:created>
  <dcterms:modified xsi:type="dcterms:W3CDTF">2023-03-16T06:15:00Z</dcterms:modified>
</cp:coreProperties>
</file>